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A9" w:rsidRPr="00C523F3" w:rsidRDefault="001C48A9" w:rsidP="00250EDD">
      <w:pPr>
        <w:rPr>
          <w:rFonts w:ascii="Times New Roman" w:hAnsi="Times New Roman"/>
          <w:b/>
          <w:sz w:val="28"/>
          <w:szCs w:val="28"/>
        </w:rPr>
      </w:pPr>
    </w:p>
    <w:p w:rsidR="001C48A9" w:rsidRPr="00C523F3" w:rsidRDefault="001C48A9" w:rsidP="00250EDD">
      <w:pPr>
        <w:rPr>
          <w:rFonts w:ascii="Times New Roman" w:hAnsi="Times New Roman"/>
          <w:b/>
          <w:sz w:val="28"/>
          <w:szCs w:val="28"/>
        </w:rPr>
      </w:pPr>
    </w:p>
    <w:p w:rsidR="00250EDD" w:rsidRPr="00C523F3" w:rsidRDefault="001C48A9" w:rsidP="00762C4A">
      <w:pPr>
        <w:ind w:left="3540" w:firstLine="708"/>
        <w:rPr>
          <w:rFonts w:ascii="Times New Roman" w:hAnsi="Times New Roman"/>
          <w:b/>
          <w:sz w:val="28"/>
          <w:szCs w:val="28"/>
        </w:rPr>
      </w:pPr>
      <w:r w:rsidRPr="00C523F3">
        <w:rPr>
          <w:rFonts w:ascii="Times New Roman" w:hAnsi="Times New Roman"/>
          <w:b/>
          <w:sz w:val="28"/>
          <w:szCs w:val="28"/>
        </w:rPr>
        <w:t>Igazolás</w:t>
      </w:r>
    </w:p>
    <w:p w:rsidR="001C48A9" w:rsidRPr="00C523F3" w:rsidRDefault="001C48A9" w:rsidP="00250EDD">
      <w:pPr>
        <w:rPr>
          <w:rFonts w:ascii="Times New Roman" w:hAnsi="Times New Roman"/>
        </w:rPr>
      </w:pPr>
    </w:p>
    <w:p w:rsidR="00762C4A" w:rsidRPr="00C523F3" w:rsidRDefault="00762C4A" w:rsidP="00250EDD">
      <w:pPr>
        <w:rPr>
          <w:rFonts w:ascii="Times New Roman" w:hAnsi="Times New Roman"/>
          <w:sz w:val="24"/>
          <w:szCs w:val="24"/>
        </w:rPr>
      </w:pPr>
    </w:p>
    <w:p w:rsidR="005279D4" w:rsidRPr="00C523F3" w:rsidRDefault="001C48A9" w:rsidP="00C523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A Nemzeti Közszolgálati Egyetem Rendészettudományi Kar</w:t>
      </w:r>
      <w:r w:rsidR="00BD1BCC" w:rsidRPr="00C523F3">
        <w:rPr>
          <w:rFonts w:ascii="Times New Roman" w:hAnsi="Times New Roman"/>
          <w:sz w:val="24"/>
          <w:szCs w:val="24"/>
        </w:rPr>
        <w:t xml:space="preserve"> Testnevelési </w:t>
      </w:r>
      <w:r w:rsidR="00AF24B7" w:rsidRPr="00C523F3">
        <w:rPr>
          <w:rFonts w:ascii="Times New Roman" w:hAnsi="Times New Roman"/>
          <w:sz w:val="24"/>
          <w:szCs w:val="24"/>
        </w:rPr>
        <w:t>és Kü</w:t>
      </w:r>
      <w:r w:rsidRPr="00C523F3">
        <w:rPr>
          <w:rFonts w:ascii="Times New Roman" w:hAnsi="Times New Roman"/>
          <w:sz w:val="24"/>
          <w:szCs w:val="24"/>
        </w:rPr>
        <w:t xml:space="preserve">zdősportok Tanszéke hivatalosan igazolja, </w:t>
      </w:r>
      <w:proofErr w:type="gramStart"/>
      <w:r w:rsidRPr="00C523F3">
        <w:rPr>
          <w:rFonts w:ascii="Times New Roman" w:hAnsi="Times New Roman"/>
          <w:sz w:val="24"/>
          <w:szCs w:val="24"/>
        </w:rPr>
        <w:t>hogy</w:t>
      </w:r>
      <w:r w:rsidR="00E9407D" w:rsidRPr="00C523F3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E9407D" w:rsidRPr="00C523F3">
        <w:rPr>
          <w:rFonts w:ascii="Times New Roman" w:hAnsi="Times New Roman"/>
          <w:sz w:val="24"/>
          <w:szCs w:val="24"/>
        </w:rPr>
        <w:t xml:space="preserve">……………………………………………  </w:t>
      </w:r>
      <w:r w:rsidR="00C226C4" w:rsidRPr="00C523F3">
        <w:rPr>
          <w:rFonts w:ascii="Times New Roman" w:hAnsi="Times New Roman"/>
          <w:sz w:val="24"/>
          <w:szCs w:val="24"/>
        </w:rPr>
        <w:t xml:space="preserve">végzős </w:t>
      </w:r>
      <w:r w:rsidR="00762C4A" w:rsidRPr="00C523F3">
        <w:rPr>
          <w:rFonts w:ascii="Times New Roman" w:hAnsi="Times New Roman"/>
          <w:sz w:val="24"/>
          <w:szCs w:val="24"/>
        </w:rPr>
        <w:t>hallgató</w:t>
      </w:r>
      <w:r w:rsidR="00245FC3" w:rsidRPr="00C523F3">
        <w:rPr>
          <w:rFonts w:ascii="Times New Roman" w:hAnsi="Times New Roman"/>
          <w:sz w:val="24"/>
          <w:szCs w:val="24"/>
        </w:rPr>
        <w:t xml:space="preserve"> </w:t>
      </w:r>
      <w:r w:rsidR="008B65D3" w:rsidRPr="00C523F3">
        <w:rPr>
          <w:rFonts w:ascii="Times New Roman" w:hAnsi="Times New Roman"/>
          <w:sz w:val="24"/>
          <w:szCs w:val="24"/>
        </w:rPr>
        <w:t xml:space="preserve">a </w:t>
      </w:r>
      <w:r w:rsidR="00762C4A" w:rsidRPr="00C523F3">
        <w:rPr>
          <w:rFonts w:ascii="Times New Roman" w:hAnsi="Times New Roman"/>
          <w:sz w:val="24"/>
          <w:szCs w:val="24"/>
        </w:rPr>
        <w:t xml:space="preserve">Nemzeti </w:t>
      </w:r>
      <w:r w:rsidR="00832299" w:rsidRPr="00C523F3">
        <w:rPr>
          <w:rFonts w:ascii="Times New Roman" w:hAnsi="Times New Roman"/>
          <w:sz w:val="24"/>
          <w:szCs w:val="24"/>
        </w:rPr>
        <w:t>Közszolgálati Egyetemet</w:t>
      </w:r>
      <w:r w:rsidR="00C226C4" w:rsidRPr="00C523F3">
        <w:rPr>
          <w:rFonts w:ascii="Times New Roman" w:hAnsi="Times New Roman"/>
          <w:sz w:val="24"/>
          <w:szCs w:val="24"/>
        </w:rPr>
        <w:t xml:space="preserve"> a tanulmányai időszaka alatt a következő versenyeken képviselte</w:t>
      </w:r>
      <w:r w:rsidR="00832299" w:rsidRPr="00C523F3">
        <w:rPr>
          <w:rFonts w:ascii="Times New Roman" w:hAnsi="Times New Roman"/>
          <w:sz w:val="24"/>
          <w:szCs w:val="24"/>
        </w:rPr>
        <w:t>.</w:t>
      </w:r>
    </w:p>
    <w:p w:rsidR="005279D4" w:rsidRPr="00C523F3" w:rsidRDefault="005279D4" w:rsidP="00237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F1" w:rsidRPr="00C523F3" w:rsidRDefault="005279D4" w:rsidP="00237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A</w:t>
      </w:r>
      <w:r w:rsidR="00C226C4" w:rsidRPr="00C523F3">
        <w:rPr>
          <w:rFonts w:ascii="Times New Roman" w:hAnsi="Times New Roman"/>
          <w:sz w:val="24"/>
          <w:szCs w:val="24"/>
        </w:rPr>
        <w:t>z alább felsorolt eredm</w:t>
      </w:r>
      <w:r w:rsidR="002377DC" w:rsidRPr="00C523F3">
        <w:rPr>
          <w:rFonts w:ascii="Times New Roman" w:hAnsi="Times New Roman"/>
          <w:sz w:val="24"/>
          <w:szCs w:val="24"/>
        </w:rPr>
        <w:t xml:space="preserve">ényeket érte el: </w:t>
      </w:r>
    </w:p>
    <w:p w:rsidR="002377DC" w:rsidRPr="00C523F3" w:rsidRDefault="002377DC" w:rsidP="00237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7DC" w:rsidRPr="00C523F3" w:rsidRDefault="002377DC" w:rsidP="00237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4B7" w:rsidRPr="00C523F3" w:rsidRDefault="00AF24B7" w:rsidP="00250EDD">
      <w:pPr>
        <w:rPr>
          <w:rFonts w:ascii="Times New Roman" w:hAnsi="Times New Roman"/>
          <w:sz w:val="24"/>
          <w:szCs w:val="24"/>
        </w:rPr>
      </w:pPr>
    </w:p>
    <w:p w:rsidR="001C48A9" w:rsidRPr="00C523F3" w:rsidRDefault="001C48A9" w:rsidP="00250EDD">
      <w:pPr>
        <w:rPr>
          <w:rFonts w:ascii="Times New Roman" w:hAnsi="Times New Roman"/>
          <w:sz w:val="24"/>
          <w:szCs w:val="24"/>
        </w:rPr>
      </w:pPr>
    </w:p>
    <w:p w:rsidR="001C48A9" w:rsidRPr="00C523F3" w:rsidRDefault="001C48A9" w:rsidP="00250EDD">
      <w:pPr>
        <w:rPr>
          <w:rFonts w:ascii="Times New Roman" w:hAnsi="Times New Roman"/>
          <w:sz w:val="24"/>
          <w:szCs w:val="24"/>
        </w:rPr>
      </w:pPr>
    </w:p>
    <w:p w:rsidR="00762C4A" w:rsidRPr="00C523F3" w:rsidRDefault="00762C4A" w:rsidP="00250EDD">
      <w:pPr>
        <w:rPr>
          <w:rFonts w:ascii="Times New Roman" w:hAnsi="Times New Roman"/>
          <w:sz w:val="24"/>
          <w:szCs w:val="24"/>
        </w:rPr>
      </w:pPr>
    </w:p>
    <w:p w:rsidR="00C523F3" w:rsidRPr="00C523F3" w:rsidRDefault="00C523F3" w:rsidP="00C523F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48A9" w:rsidRPr="00C523F3" w:rsidRDefault="00E9407D" w:rsidP="00250EDD">
      <w:pPr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Kelt</w:t>
      </w:r>
      <w:proofErr w:type="gramStart"/>
      <w:r w:rsidRPr="00C523F3">
        <w:rPr>
          <w:rFonts w:ascii="Times New Roman" w:hAnsi="Times New Roman"/>
          <w:sz w:val="24"/>
          <w:szCs w:val="24"/>
        </w:rPr>
        <w:t>.:</w:t>
      </w:r>
      <w:proofErr w:type="gramEnd"/>
    </w:p>
    <w:p w:rsidR="001C48A9" w:rsidRPr="00C523F3" w:rsidRDefault="001C48A9" w:rsidP="00250EDD">
      <w:pPr>
        <w:rPr>
          <w:rFonts w:ascii="Times New Roman" w:hAnsi="Times New Roman"/>
        </w:rPr>
      </w:pPr>
    </w:p>
    <w:p w:rsidR="001C48A9" w:rsidRPr="00C523F3" w:rsidRDefault="001C48A9" w:rsidP="00C523F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C523F3">
        <w:rPr>
          <w:rFonts w:ascii="Times New Roman" w:hAnsi="Times New Roman"/>
          <w:sz w:val="24"/>
          <w:szCs w:val="24"/>
        </w:rPr>
        <w:t>Freyer</w:t>
      </w:r>
      <w:proofErr w:type="spellEnd"/>
      <w:r w:rsidRPr="00C523F3">
        <w:rPr>
          <w:rFonts w:ascii="Times New Roman" w:hAnsi="Times New Roman"/>
          <w:sz w:val="24"/>
          <w:szCs w:val="24"/>
        </w:rPr>
        <w:t xml:space="preserve"> Tamás</w:t>
      </w:r>
      <w:r w:rsidR="00AF24B7" w:rsidRPr="00C523F3">
        <w:rPr>
          <w:rFonts w:ascii="Times New Roman" w:hAnsi="Times New Roman"/>
          <w:sz w:val="24"/>
          <w:szCs w:val="24"/>
        </w:rPr>
        <w:t xml:space="preserve"> P</w:t>
      </w:r>
      <w:r w:rsidR="00C523F3">
        <w:rPr>
          <w:rFonts w:ascii="Times New Roman" w:hAnsi="Times New Roman"/>
          <w:sz w:val="24"/>
          <w:szCs w:val="24"/>
        </w:rPr>
        <w:t>hD</w:t>
      </w:r>
      <w:r w:rsidR="00AF24B7" w:rsidRPr="00C523F3">
        <w:rPr>
          <w:rFonts w:ascii="Times New Roman" w:hAnsi="Times New Roman"/>
          <w:sz w:val="24"/>
          <w:szCs w:val="24"/>
        </w:rPr>
        <w:t>.</w:t>
      </w:r>
    </w:p>
    <w:p w:rsidR="001C48A9" w:rsidRPr="00C523F3" w:rsidRDefault="00AF24B7" w:rsidP="00C523F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tanszék</w:t>
      </w:r>
      <w:r w:rsidR="001C48A9" w:rsidRPr="00C523F3">
        <w:rPr>
          <w:rFonts w:ascii="Times New Roman" w:hAnsi="Times New Roman"/>
          <w:sz w:val="24"/>
          <w:szCs w:val="24"/>
        </w:rPr>
        <w:t>vezető</w:t>
      </w:r>
      <w:r w:rsidR="008B65D3" w:rsidRPr="00C523F3">
        <w:rPr>
          <w:rFonts w:ascii="Times New Roman" w:hAnsi="Times New Roman"/>
          <w:sz w:val="24"/>
          <w:szCs w:val="24"/>
        </w:rPr>
        <w:t>, egyetemi docens</w:t>
      </w:r>
    </w:p>
    <w:p w:rsidR="007E1DAC" w:rsidRPr="00C523F3" w:rsidRDefault="007E1DAC">
      <w:pPr>
        <w:rPr>
          <w:rFonts w:ascii="Times New Roman" w:hAnsi="Times New Roman"/>
          <w:sz w:val="24"/>
          <w:szCs w:val="24"/>
        </w:rPr>
      </w:pPr>
    </w:p>
    <w:sectPr w:rsidR="007E1DAC" w:rsidRPr="00C523F3" w:rsidSect="00474952">
      <w:headerReference w:type="first" r:id="rId7"/>
      <w:footerReference w:type="first" r:id="rId8"/>
      <w:pgSz w:w="11906" w:h="16838" w:code="9"/>
      <w:pgMar w:top="1251" w:right="1134" w:bottom="1418" w:left="1134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9C" w:rsidRDefault="0049039C" w:rsidP="00A20444">
      <w:pPr>
        <w:spacing w:after="0" w:line="240" w:lineRule="auto"/>
      </w:pPr>
      <w:r>
        <w:separator/>
      </w:r>
    </w:p>
  </w:endnote>
  <w:endnote w:type="continuationSeparator" w:id="0">
    <w:p w:rsidR="0049039C" w:rsidRDefault="0049039C" w:rsidP="00A2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ED" w:rsidRDefault="00C523F3" w:rsidP="0082074E">
    <w:pPr>
      <w:pStyle w:val="Egyszerbekezds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alt="rend" style="width:45.75pt;height:45.75pt;visibility:visible">
          <v:imagedata r:id="rId1" o:title="rend"/>
        </v:shape>
      </w:pict>
    </w:r>
  </w:p>
  <w:p w:rsidR="00BC48ED" w:rsidRDefault="0049039C" w:rsidP="0082074E">
    <w:pPr>
      <w:pStyle w:val="Egyszerbekezds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</w:p>
  <w:p w:rsidR="00BC48ED" w:rsidRPr="00B92B1E" w:rsidRDefault="00250EDD" w:rsidP="0082074E">
    <w:pPr>
      <w:pStyle w:val="Egyszerbekezds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 w:rsidRPr="00FE64BA"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1121 Budapest, </w:t>
    </w:r>
    <w:proofErr w:type="spellStart"/>
    <w:r w:rsidRPr="00FE64BA">
      <w:rPr>
        <w:rFonts w:ascii="Optima HU Rg" w:hAnsi="Optima HU Rg" w:cs="Optima HU Bd"/>
        <w:bCs/>
        <w:color w:val="B38D00"/>
        <w:w w:val="104"/>
        <w:sz w:val="20"/>
        <w:szCs w:val="20"/>
      </w:rPr>
      <w:t>Farkasv</w:t>
    </w:r>
    <w:r>
      <w:rPr>
        <w:rFonts w:ascii="Optima HU Rg" w:hAnsi="Optima HU Rg" w:cs="Optima HU Bd"/>
        <w:bCs/>
        <w:color w:val="B38D00"/>
        <w:w w:val="104"/>
        <w:sz w:val="20"/>
        <w:szCs w:val="20"/>
      </w:rPr>
      <w:t>ölgyi</w:t>
    </w:r>
    <w:proofErr w:type="spellEnd"/>
    <w:r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 u. 12. | Tel: (1) 392-350</w:t>
    </w:r>
    <w:r w:rsidR="00C523F3">
      <w:rPr>
        <w:rFonts w:ascii="Optima HU Rg" w:hAnsi="Optima HU Rg" w:cs="Optima HU Bd"/>
        <w:bCs/>
        <w:color w:val="B38D00"/>
        <w:w w:val="104"/>
        <w:sz w:val="20"/>
        <w:szCs w:val="20"/>
      </w:rPr>
      <w:t>0</w:t>
    </w:r>
  </w:p>
  <w:p w:rsidR="00F86169" w:rsidRDefault="00250EDD" w:rsidP="0082074E">
    <w:pPr>
      <w:pStyle w:val="llb"/>
      <w:jc w:val="center"/>
    </w:pPr>
    <w:r>
      <w:rPr>
        <w:rFonts w:ascii="Optima HU Rg" w:hAnsi="Optima HU Rg" w:cs="Optima HU Bd"/>
        <w:bCs/>
        <w:color w:val="B38D00"/>
        <w:w w:val="104"/>
        <w:sz w:val="20"/>
        <w:szCs w:val="20"/>
      </w:rPr>
      <w:t>Postai cím: 1534</w:t>
    </w:r>
    <w:r w:rsidRPr="00FE64BA">
      <w:rPr>
        <w:rFonts w:ascii="Optima HU Rg" w:hAnsi="Optima HU Rg" w:cs="Optima HU Bd"/>
        <w:bCs/>
        <w:color w:val="B38D00"/>
        <w:sz w:val="20"/>
        <w:szCs w:val="20"/>
      </w:rPr>
      <w:t xml:space="preserve"> Budapest</w:t>
    </w:r>
    <w:r w:rsidRPr="00FE64BA"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, Pf.: 27. </w:t>
    </w:r>
    <w:r w:rsidR="00F86169">
      <w:rPr>
        <w:rFonts w:ascii="Optima HU Rg" w:hAnsi="Optima HU Rg" w:cs="Optima HU Bd"/>
        <w:bCs/>
        <w:color w:val="B38D00"/>
        <w:sz w:val="20"/>
        <w:szCs w:val="20"/>
      </w:rPr>
      <w:t xml:space="preserve">| Email: </w:t>
    </w:r>
    <w:hyperlink r:id="rId2" w:history="1">
      <w:r w:rsidR="00F86169" w:rsidRPr="005C6082">
        <w:rPr>
          <w:rStyle w:val="Hiperhivatkozs"/>
          <w:rFonts w:ascii="Optima HU Rg" w:hAnsi="Optima HU Rg" w:cs="Optima HU Bd"/>
          <w:bCs/>
          <w:sz w:val="20"/>
          <w:szCs w:val="20"/>
        </w:rPr>
        <w:t>rtk@uni-nke.hu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9C" w:rsidRDefault="0049039C" w:rsidP="00A20444">
      <w:pPr>
        <w:spacing w:after="0" w:line="240" w:lineRule="auto"/>
      </w:pPr>
      <w:r>
        <w:separator/>
      </w:r>
    </w:p>
  </w:footnote>
  <w:footnote w:type="continuationSeparator" w:id="0">
    <w:p w:rsidR="0049039C" w:rsidRDefault="0049039C" w:rsidP="00A2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ED" w:rsidRDefault="0049039C" w:rsidP="0082074E">
    <w:pPr>
      <w:pStyle w:val="lfej"/>
      <w:tabs>
        <w:tab w:val="clear" w:pos="4536"/>
      </w:tabs>
      <w:ind w:left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7" o:spid="_x0000_s2049" type="#_x0000_t75" style="position:absolute;left:0;text-align:left;margin-left:28.35pt;margin-top:28.35pt;width:187.1pt;height:96.75pt;z-index:-251658752;visibility:visible;mso-position-horizontal-relative:page;mso-position-vertical-relative:page">
          <v:imagedata r:id="rId1" o:title=""/>
          <w10:wrap anchorx="page" anchory="page"/>
        </v:shape>
      </w:pict>
    </w:r>
  </w:p>
  <w:p w:rsidR="00BC48ED" w:rsidRDefault="0049039C" w:rsidP="0082074E">
    <w:pPr>
      <w:pStyle w:val="lfej"/>
      <w:tabs>
        <w:tab w:val="clear" w:pos="4536"/>
      </w:tabs>
      <w:ind w:left="4536"/>
    </w:pPr>
  </w:p>
  <w:p w:rsidR="00BC48ED" w:rsidRDefault="0049039C" w:rsidP="0082074E">
    <w:pPr>
      <w:pStyle w:val="lfej"/>
      <w:tabs>
        <w:tab w:val="clear" w:pos="4536"/>
      </w:tabs>
      <w:ind w:left="4536"/>
    </w:pPr>
  </w:p>
  <w:p w:rsidR="00BC48ED" w:rsidRDefault="0049039C" w:rsidP="0082074E">
    <w:pPr>
      <w:pStyle w:val="lfej"/>
      <w:tabs>
        <w:tab w:val="clear" w:pos="4536"/>
      </w:tabs>
      <w:ind w:left="4536"/>
    </w:pPr>
  </w:p>
  <w:p w:rsidR="00BC48ED" w:rsidRDefault="0049039C" w:rsidP="0082074E">
    <w:pPr>
      <w:pStyle w:val="lfej"/>
      <w:tabs>
        <w:tab w:val="clear" w:pos="4536"/>
      </w:tabs>
      <w:ind w:left="4536"/>
    </w:pPr>
  </w:p>
  <w:p w:rsidR="00BC48ED" w:rsidRDefault="0049039C" w:rsidP="0082074E">
    <w:pPr>
      <w:pStyle w:val="lfej"/>
      <w:tabs>
        <w:tab w:val="clear" w:pos="4536"/>
      </w:tabs>
      <w:ind w:left="4536"/>
    </w:pPr>
  </w:p>
  <w:p w:rsidR="00BC48ED" w:rsidRDefault="0049039C" w:rsidP="0082074E">
    <w:pPr>
      <w:pStyle w:val="lfej"/>
      <w:tabs>
        <w:tab w:val="clear" w:pos="4536"/>
      </w:tabs>
      <w:ind w:left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EDD"/>
    <w:rsid w:val="00022A36"/>
    <w:rsid w:val="00044389"/>
    <w:rsid w:val="000E1B8B"/>
    <w:rsid w:val="00103626"/>
    <w:rsid w:val="00113738"/>
    <w:rsid w:val="001C39D8"/>
    <w:rsid w:val="001C48A9"/>
    <w:rsid w:val="002377DC"/>
    <w:rsid w:val="00245FC3"/>
    <w:rsid w:val="00250EDD"/>
    <w:rsid w:val="002D1608"/>
    <w:rsid w:val="00337835"/>
    <w:rsid w:val="00395981"/>
    <w:rsid w:val="003D18DD"/>
    <w:rsid w:val="00457890"/>
    <w:rsid w:val="0049039C"/>
    <w:rsid w:val="004D5FE9"/>
    <w:rsid w:val="00525140"/>
    <w:rsid w:val="005279D4"/>
    <w:rsid w:val="00565B58"/>
    <w:rsid w:val="0058526B"/>
    <w:rsid w:val="005931A6"/>
    <w:rsid w:val="006B258A"/>
    <w:rsid w:val="00737259"/>
    <w:rsid w:val="00762C4A"/>
    <w:rsid w:val="007E1DAC"/>
    <w:rsid w:val="00832299"/>
    <w:rsid w:val="008B65D3"/>
    <w:rsid w:val="008C4D6F"/>
    <w:rsid w:val="00951C24"/>
    <w:rsid w:val="00973405"/>
    <w:rsid w:val="009767DF"/>
    <w:rsid w:val="00993381"/>
    <w:rsid w:val="009B149D"/>
    <w:rsid w:val="00A20444"/>
    <w:rsid w:val="00A20716"/>
    <w:rsid w:val="00A356FB"/>
    <w:rsid w:val="00AB2C22"/>
    <w:rsid w:val="00AF24B7"/>
    <w:rsid w:val="00B26A36"/>
    <w:rsid w:val="00BD1BCC"/>
    <w:rsid w:val="00BE3154"/>
    <w:rsid w:val="00C226C4"/>
    <w:rsid w:val="00C523F3"/>
    <w:rsid w:val="00D107E6"/>
    <w:rsid w:val="00DB6853"/>
    <w:rsid w:val="00E9407D"/>
    <w:rsid w:val="00EA5379"/>
    <w:rsid w:val="00EB5E35"/>
    <w:rsid w:val="00F151F1"/>
    <w:rsid w:val="00F64DA7"/>
    <w:rsid w:val="00F86169"/>
    <w:rsid w:val="00FB00F4"/>
    <w:rsid w:val="00FE7974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ED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0ED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5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0EDD"/>
    <w:rPr>
      <w:rFonts w:ascii="Calibri" w:eastAsia="Calibri" w:hAnsi="Calibri" w:cs="Times New Roman"/>
    </w:rPr>
  </w:style>
  <w:style w:type="paragraph" w:customStyle="1" w:styleId="Egyszerbekezds">
    <w:name w:val="[Egyszerű bekezdés]"/>
    <w:basedOn w:val="Norml"/>
    <w:uiPriority w:val="99"/>
    <w:rsid w:val="00250E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F86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tk@uni-nk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HarcosE</dc:creator>
  <cp:lastModifiedBy>MadaraszGy</cp:lastModifiedBy>
  <cp:revision>2</cp:revision>
  <cp:lastPrinted>2016-02-10T09:21:00Z</cp:lastPrinted>
  <dcterms:created xsi:type="dcterms:W3CDTF">2016-02-15T11:57:00Z</dcterms:created>
  <dcterms:modified xsi:type="dcterms:W3CDTF">2016-02-15T11:57:00Z</dcterms:modified>
</cp:coreProperties>
</file>